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8702"/>
      </w:tblGrid>
      <w:tr>
        <w:trPr/>
        <w:tc>
          <w:tcPr>
            <w:tcW w:w="8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48"/>
              </w:rPr>
            </w:pPr>
            <w:r>
              <w:rPr>
                <w:rFonts w:hint="eastAsia" w:ascii="ＭＳ 明朝" w:hAnsi="ＭＳ 明朝"/>
                <w:sz w:val="48"/>
              </w:rPr>
              <w:t>入　札　書</w:t>
            </w:r>
            <w:r>
              <w:rPr>
                <w:rFonts w:hint="eastAsia" w:ascii="ＭＳ 明朝" w:hAnsi="ＭＳ 明朝"/>
                <w:sz w:val="44"/>
              </w:rPr>
              <w:t>（第　　回）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１　入札番号　　危情第</w:t>
            </w:r>
            <w:r>
              <w:rPr>
                <w:rFonts w:hint="eastAsia" w:ascii="ＭＳ 明朝" w:hAnsi="ＭＳ 明朝"/>
                <w:sz w:val="24"/>
              </w:rPr>
              <w:t>564</w:t>
            </w:r>
            <w:r>
              <w:rPr>
                <w:rFonts w:hint="eastAsia" w:ascii="ＭＳ 明朝" w:hAnsi="ＭＳ 明朝"/>
                <w:sz w:val="24"/>
              </w:rPr>
              <w:t>号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２　件　　名　　令和８年度</w:t>
            </w:r>
          </w:p>
          <w:p>
            <w:pPr>
              <w:pStyle w:val="0"/>
              <w:widowControl w:val="0"/>
              <w:ind w:firstLine="2400" w:firstLineChars="100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静岡県地震防災センター庁舎清掃業務委託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３　業務箇所　　静岡市葵区駒形通５丁目９番１号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静岡県地震防災センター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上記の庁舎等管理業務を一般競争契約入札心得承諾の上、下記の金額で</w:t>
            </w:r>
          </w:p>
          <w:p>
            <w:pPr>
              <w:pStyle w:val="0"/>
              <w:widowControl w:val="0"/>
              <w:ind w:firstLine="240" w:firstLineChars="10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請け負いたく申し込みます。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tbl>
            <w:tblPr>
              <w:tblStyle w:val="11"/>
              <w:tblW w:w="8471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1" w:firstColumn="1" w:lastColumn="1" w:noHBand="0" w:noVBand="0" w:val="01E0"/>
            </w:tblPr>
            <w:tblGrid>
              <w:gridCol w:w="1435"/>
              <w:gridCol w:w="781"/>
              <w:gridCol w:w="782"/>
              <w:gridCol w:w="782"/>
              <w:gridCol w:w="782"/>
              <w:gridCol w:w="781"/>
              <w:gridCol w:w="782"/>
              <w:gridCol w:w="782"/>
              <w:gridCol w:w="782"/>
              <w:gridCol w:w="782"/>
            </w:tblGrid>
            <w:tr>
              <w:trPr>
                <w:trHeight w:val="360" w:hRule="atLeast"/>
              </w:trPr>
              <w:tc>
                <w:tcPr>
                  <w:tcW w:w="1435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sz w:val="24"/>
                    </w:rPr>
                    <w:t>入札金額</w:t>
                  </w:r>
                </w:p>
              </w:tc>
              <w:tc>
                <w:tcPr>
                  <w:tcW w:w="781" w:type="dxa"/>
                  <w:tcBorders>
                    <w:top w:val="single" w:color="auto" w:sz="4" w:space="0"/>
                    <w:left w:val="single" w:color="auto" w:sz="4" w:space="0"/>
                    <w:bottom w:val="dashed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sz w:val="24"/>
                    </w:rPr>
                    <w:t>億</w:t>
                  </w:r>
                </w:p>
              </w:tc>
              <w:tc>
                <w:tcPr>
                  <w:tcW w:w="782" w:type="dxa"/>
                  <w:tcBorders>
                    <w:top w:val="single" w:color="auto" w:sz="4" w:space="0"/>
                    <w:left w:val="single" w:color="auto" w:sz="4" w:space="0"/>
                    <w:bottom w:val="dashed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sz w:val="24"/>
                    </w:rPr>
                    <w:t>千</w:t>
                  </w:r>
                </w:p>
              </w:tc>
              <w:tc>
                <w:tcPr>
                  <w:tcW w:w="782" w:type="dxa"/>
                  <w:tcBorders>
                    <w:top w:val="single" w:color="auto" w:sz="4" w:space="0"/>
                    <w:left w:val="single" w:color="auto" w:sz="4" w:space="0"/>
                    <w:bottom w:val="dashed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sz w:val="24"/>
                    </w:rPr>
                    <w:t>百</w:t>
                  </w:r>
                </w:p>
              </w:tc>
              <w:tc>
                <w:tcPr>
                  <w:tcW w:w="782" w:type="dxa"/>
                  <w:tcBorders>
                    <w:top w:val="single" w:color="auto" w:sz="4" w:space="0"/>
                    <w:left w:val="single" w:color="auto" w:sz="4" w:space="0"/>
                    <w:bottom w:val="dashed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sz w:val="24"/>
                    </w:rPr>
                    <w:t>拾</w:t>
                  </w:r>
                </w:p>
              </w:tc>
              <w:tc>
                <w:tcPr>
                  <w:tcW w:w="781" w:type="dxa"/>
                  <w:tcBorders>
                    <w:top w:val="single" w:color="auto" w:sz="4" w:space="0"/>
                    <w:left w:val="single" w:color="auto" w:sz="4" w:space="0"/>
                    <w:bottom w:val="dashed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sz w:val="24"/>
                    </w:rPr>
                    <w:t>万</w:t>
                  </w:r>
                </w:p>
              </w:tc>
              <w:tc>
                <w:tcPr>
                  <w:tcW w:w="782" w:type="dxa"/>
                  <w:tcBorders>
                    <w:top w:val="single" w:color="auto" w:sz="4" w:space="0"/>
                    <w:left w:val="single" w:color="auto" w:sz="4" w:space="0"/>
                    <w:bottom w:val="dashed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sz w:val="24"/>
                    </w:rPr>
                    <w:t>千</w:t>
                  </w:r>
                </w:p>
              </w:tc>
              <w:tc>
                <w:tcPr>
                  <w:tcW w:w="782" w:type="dxa"/>
                  <w:tcBorders>
                    <w:top w:val="single" w:color="auto" w:sz="4" w:space="0"/>
                    <w:left w:val="single" w:color="auto" w:sz="4" w:space="0"/>
                    <w:bottom w:val="dashed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sz w:val="24"/>
                    </w:rPr>
                    <w:t>百</w:t>
                  </w:r>
                </w:p>
              </w:tc>
              <w:tc>
                <w:tcPr>
                  <w:tcW w:w="782" w:type="dxa"/>
                  <w:tcBorders>
                    <w:top w:val="single" w:color="auto" w:sz="4" w:space="0"/>
                    <w:left w:val="single" w:color="auto" w:sz="4" w:space="0"/>
                    <w:bottom w:val="dashed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sz w:val="24"/>
                    </w:rPr>
                    <w:t>拾</w:t>
                  </w:r>
                </w:p>
              </w:tc>
              <w:tc>
                <w:tcPr>
                  <w:tcW w:w="782" w:type="dxa"/>
                  <w:tcBorders>
                    <w:top w:val="single" w:color="auto" w:sz="4" w:space="0"/>
                    <w:left w:val="single" w:color="auto" w:sz="4" w:space="0"/>
                    <w:bottom w:val="dashed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sz w:val="24"/>
                    </w:rPr>
                    <w:t>円</w:t>
                  </w:r>
                </w:p>
              </w:tc>
            </w:tr>
            <w:tr>
              <w:trPr>
                <w:trHeight w:val="1235" w:hRule="atLeast"/>
              </w:trPr>
              <w:tc>
                <w:tcPr>
                  <w:tcW w:w="1435" w:type="dxa"/>
                  <w:vMerge w:val="continue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781" w:type="dxa"/>
                  <w:tcBorders>
                    <w:top w:val="dashed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782" w:type="dxa"/>
                  <w:tcBorders>
                    <w:top w:val="dashed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782" w:type="dxa"/>
                  <w:tcBorders>
                    <w:top w:val="dashed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782" w:type="dxa"/>
                  <w:tcBorders>
                    <w:top w:val="dashed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781" w:type="dxa"/>
                  <w:tcBorders>
                    <w:top w:val="dashed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782" w:type="dxa"/>
                  <w:tcBorders>
                    <w:top w:val="dashed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782" w:type="dxa"/>
                  <w:tcBorders>
                    <w:top w:val="dashed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782" w:type="dxa"/>
                  <w:tcBorders>
                    <w:top w:val="dashed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782" w:type="dxa"/>
                  <w:tcBorders>
                    <w:top w:val="dashed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wordWrap w:val="0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令和　　年　　月　　日　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静岡県知事　様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wordWrap w:val="0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住　　　　所　　　　　　　　　　　　　　</w:t>
            </w:r>
          </w:p>
          <w:p>
            <w:pPr>
              <w:pStyle w:val="0"/>
              <w:widowControl w:val="0"/>
              <w:wordWrap w:val="0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商号又は名称　　　　　　　　　　　　印　</w:t>
            </w:r>
          </w:p>
          <w:p>
            <w:pPr>
              <w:pStyle w:val="0"/>
              <w:widowControl w:val="0"/>
              <w:wordWrap w:val="0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　　　　名　　　　　　　　　　　　　　</w:t>
            </w:r>
          </w:p>
          <w:p>
            <w:pPr>
              <w:pStyle w:val="0"/>
              <w:widowControl w:val="0"/>
              <w:jc w:val="right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rPr>
      <w:rFonts w:ascii="ＭＳ 明朝" w:hAnsi="ＭＳ 明朝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1</Words>
  <Characters>157</Characters>
  <Application>JUST Note</Application>
  <Lines>50</Lines>
  <Paragraphs>23</Paragraphs>
  <CharactersWithSpaces>248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書（第　　回）</dc:title>
  <dc:creator>Administrator</dc:creator>
  <cp:lastModifiedBy>平原　奈於</cp:lastModifiedBy>
  <cp:lastPrinted>2020-04-21T04:52:00Z</cp:lastPrinted>
  <dcterms:created xsi:type="dcterms:W3CDTF">2020-04-21T04:09:00Z</dcterms:created>
  <dcterms:modified xsi:type="dcterms:W3CDTF">2026-02-03T06:07:24Z</dcterms:modified>
  <cp:revision>13</cp:revision>
</cp:coreProperties>
</file>